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EB" w:rsidRPr="00B42AE7" w:rsidRDefault="00916051" w:rsidP="00D310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2AE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</w:t>
      </w:r>
      <w:r w:rsidR="00B42AE7" w:rsidRPr="00B42AE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การดำเนินการมาตรการส่งเสริมคุณธรรมและความโปร่งใส</w:t>
      </w:r>
    </w:p>
    <w:p w:rsidR="00B42AE7" w:rsidRDefault="00B42AE7" w:rsidP="00D310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2AE7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2F71A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  <w:r w:rsidRPr="00B42A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 พ.ศ.๒๕๖๔</w:t>
      </w:r>
    </w:p>
    <w:p w:rsidR="00B42AE7" w:rsidRDefault="00D310F1" w:rsidP="00B42A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AE7"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 w:rsidR="00B42AE7">
        <w:rPr>
          <w:rFonts w:ascii="TH SarabunIT๙" w:hAnsi="TH SarabunIT๙" w:cs="TH SarabunIT๙"/>
          <w:sz w:val="32"/>
          <w:szCs w:val="32"/>
        </w:rPr>
        <w:t xml:space="preserve">ITA </w:t>
      </w:r>
      <w:r w:rsidR="00B42AE7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2F71A3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="00B42AE7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 พ.ศ.๒๕๖๓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 พ.ศ.๒๕๖๔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 ประจำปี  พ.ศ.๒๕๖๔  ดังนี้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276"/>
        <w:gridCol w:w="2693"/>
        <w:gridCol w:w="1276"/>
      </w:tblGrid>
      <w:tr w:rsidR="004754BF" w:rsidTr="004754BF">
        <w:tc>
          <w:tcPr>
            <w:tcW w:w="1526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559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59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276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4754BF" w:rsidTr="004754BF">
        <w:trPr>
          <w:trHeight w:val="2638"/>
        </w:trPr>
        <w:tc>
          <w:tcPr>
            <w:tcW w:w="1526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๑.เรื่องการจัดซื้อจัดจ้าง/จัดหาพัสดุ  พบว่ามีการเอื้อประโยชน์ให้กับผู้ประกอบการรายใดรายหนึ่ง</w:t>
            </w:r>
          </w:p>
        </w:tc>
        <w:tc>
          <w:tcPr>
            <w:tcW w:w="1559" w:type="dxa"/>
          </w:tcPr>
          <w:p w:rsidR="00026856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ฝึกอบรมหรือประชุมพนักงานในหน่วยงานเพื่อให้ความรู้เกี่ยวกับผลประโยชน์ทับซ้อน</w:t>
            </w:r>
          </w:p>
        </w:tc>
        <w:tc>
          <w:tcPr>
            <w:tcW w:w="1559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ธ.ค.๒๕๖๓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มี.ค.๒๕๖๔</w:t>
            </w:r>
          </w:p>
        </w:tc>
        <w:tc>
          <w:tcPr>
            <w:tcW w:w="2693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จัดให้มีการประช</w:t>
            </w:r>
            <w:r w:rsidR="00026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ุมเพื่อให้ความรู้เกี่ยวกับ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ผลประโยชน์ทับซ้อน</w:t>
            </w:r>
            <w:r w:rsidR="00026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๘ ม.ค. ๒๕๖๔</w:t>
            </w:r>
          </w:p>
        </w:tc>
        <w:tc>
          <w:tcPr>
            <w:tcW w:w="1276" w:type="dxa"/>
          </w:tcPr>
          <w:p w:rsidR="002B1A05" w:rsidRDefault="002B1A05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856" w:rsidTr="004754BF">
        <w:trPr>
          <w:trHeight w:val="3271"/>
        </w:trPr>
        <w:tc>
          <w:tcPr>
            <w:tcW w:w="1526" w:type="dxa"/>
          </w:tcPr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สริมสร้างให้เจ้าหน้าที่ของหน่วยงานมีการปรับปรุงคุณภาพของการปฏิบัติงาน/การบริการให้มากยิ่งขึ้น</w:t>
            </w:r>
          </w:p>
        </w:tc>
        <w:tc>
          <w:tcPr>
            <w:tcW w:w="1559" w:type="dxa"/>
          </w:tcPr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สร้างความเข้าใจร่วมกันเกี่ยวกับเกณฑ์การประเมิน การประเมิน และการทำงาน</w:t>
            </w:r>
          </w:p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26856" w:rsidRDefault="00026856" w:rsidP="00026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26856" w:rsidRDefault="00026856" w:rsidP="00026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026856" w:rsidRDefault="00026856" w:rsidP="00026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026856" w:rsidRDefault="00026856" w:rsidP="000268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ธ.ค.๒๕๖๓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พ.ค.๒๕๖๔</w:t>
            </w:r>
          </w:p>
        </w:tc>
        <w:tc>
          <w:tcPr>
            <w:tcW w:w="2693" w:type="dxa"/>
          </w:tcPr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ปฏิบัติงานให้กับเจ้าหน้าที่เพื่อปรับปรุงการปฏิบัติงานให้มีประสิทธิภาพมากขึ้นเพื่อตอบสนองการบริการที่ดียิ่งขึ้นไป</w:t>
            </w:r>
          </w:p>
        </w:tc>
        <w:tc>
          <w:tcPr>
            <w:tcW w:w="1276" w:type="dxa"/>
          </w:tcPr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856" w:rsidTr="004754BF">
        <w:trPr>
          <w:trHeight w:val="334"/>
        </w:trPr>
        <w:tc>
          <w:tcPr>
            <w:tcW w:w="1526" w:type="dxa"/>
            <w:tcBorders>
              <w:bottom w:val="single" w:sz="4" w:space="0" w:color="auto"/>
            </w:tcBorders>
          </w:tcPr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๓.เสริมสร้างให้หน่วยงานมีการเปิดโอกาสให้ผู้รับบริการ  ผู้มาติดต่อ หรือผู้มีส่วนได้เสียเข้ามามีส่วนร่วมในการปรับปรุงการปฏิบัติงานมากยิ่งขึ้น</w:t>
            </w:r>
          </w:p>
        </w:tc>
        <w:tc>
          <w:tcPr>
            <w:tcW w:w="1559" w:type="dxa"/>
          </w:tcPr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ประชาสัมพันธ์ช่องทางการร้องเรียน</w:t>
            </w:r>
            <w:r w:rsidR="004754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การให้ข้อเสนอแนะเพื่อให้ประชาชนรับทราบ</w:t>
            </w:r>
          </w:p>
        </w:tc>
        <w:tc>
          <w:tcPr>
            <w:tcW w:w="1559" w:type="dxa"/>
          </w:tcPr>
          <w:p w:rsidR="004754BF" w:rsidRDefault="004754BF" w:rsidP="00475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4754BF" w:rsidRDefault="004754BF" w:rsidP="00475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4754BF" w:rsidRDefault="004754BF" w:rsidP="00475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026856" w:rsidRDefault="004754BF" w:rsidP="00475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026856" w:rsidRDefault="004754BF" w:rsidP="00B42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ธ.ค.๒๕๖๓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พ.ค.๒๕๖๔</w:t>
            </w:r>
          </w:p>
        </w:tc>
        <w:tc>
          <w:tcPr>
            <w:tcW w:w="2693" w:type="dxa"/>
          </w:tcPr>
          <w:p w:rsidR="00026856" w:rsidRDefault="004754BF" w:rsidP="00475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จัดทำช่องทางการเปิดโอกาสให้ผู้รับริการ ผู้รับบริการ ผู้มาติดต่อหรือผู้มีส่วนได้เสียเข้ามามีส่วนร่วมในการปรับปรุงการปฏิบัติงานมากยิ่งขึ้น โดยผ่านช่องทาง</w:t>
            </w:r>
            <w:r>
              <w:t xml:space="preserve"> </w:t>
            </w:r>
            <w:r w:rsidR="002F71A3" w:rsidRPr="002F71A3">
              <w:rPr>
                <w:rFonts w:ascii="TH SarabunIT๙" w:hAnsi="TH SarabunIT๙" w:cs="TH SarabunIT๙"/>
                <w:sz w:val="32"/>
                <w:szCs w:val="32"/>
              </w:rPr>
              <w:t>https://www.khaophrathong.go.th/</w:t>
            </w:r>
          </w:p>
        </w:tc>
        <w:tc>
          <w:tcPr>
            <w:tcW w:w="1276" w:type="dxa"/>
          </w:tcPr>
          <w:p w:rsidR="00026856" w:rsidRDefault="00026856" w:rsidP="00B42A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2AE7" w:rsidRDefault="00B42AE7" w:rsidP="00B42AE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276"/>
        <w:gridCol w:w="2693"/>
        <w:gridCol w:w="1276"/>
      </w:tblGrid>
      <w:tr w:rsidR="004754BF" w:rsidTr="009F3B72">
        <w:tc>
          <w:tcPr>
            <w:tcW w:w="1526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1559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59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276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4754BF" w:rsidTr="009F3B72">
        <w:trPr>
          <w:trHeight w:val="2638"/>
        </w:trPr>
        <w:tc>
          <w:tcPr>
            <w:tcW w:w="1526" w:type="dxa"/>
          </w:tcPr>
          <w:p w:rsidR="004754BF" w:rsidRP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๔.ข้อมูลผู้บริหาร/ข้อมูลการติดต่อ/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Q&amp;A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่องทางการแจ้งเรื่องร้องเรียนการทุจริต/ช่องทางรับฟังความคิดเห็นการเปิดโอกาสให้เกิดการมีส่วนร่วม</w:t>
            </w:r>
          </w:p>
        </w:tc>
        <w:tc>
          <w:tcPr>
            <w:tcW w:w="1559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ประชาสัมพันธ์ช่องทางการร้องเรียน การให้ข้อเสนอแนะเพื่อให้ประชาชนรับทราบ</w:t>
            </w:r>
          </w:p>
        </w:tc>
        <w:tc>
          <w:tcPr>
            <w:tcW w:w="1559" w:type="dxa"/>
          </w:tcPr>
          <w:p w:rsidR="004754BF" w:rsidRDefault="004754BF" w:rsidP="00475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ธ.ค.๒๕๖๓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มี.ค.๒๕๖๔</w:t>
            </w:r>
          </w:p>
        </w:tc>
        <w:tc>
          <w:tcPr>
            <w:tcW w:w="2693" w:type="dxa"/>
          </w:tcPr>
          <w:p w:rsidR="004754BF" w:rsidRDefault="004754BF" w:rsidP="002F71A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จัดทำช่องทางการเปิดโอกาสให้ผู้รับริการ ผู้รับบริการ ผู้มาติดต่อหรือผู้มีส่วนได้เสียเข้ามามีส่วนร่วมในการปรับปรุงการปฏิบัติงานมากยิ่งขึ้น โดยผ่านช่องทาง</w:t>
            </w:r>
            <w:r>
              <w:t xml:space="preserve"> </w:t>
            </w:r>
            <w:r w:rsidR="002F7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F71A3" w:rsidRDefault="002F71A3" w:rsidP="002F71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1A3">
              <w:rPr>
                <w:rFonts w:ascii="TH SarabunIT๙" w:hAnsi="TH SarabunIT๙" w:cs="TH SarabunIT๙"/>
                <w:sz w:val="32"/>
                <w:szCs w:val="32"/>
              </w:rPr>
              <w:t>https://www.khaophrathong.go.th/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54BF" w:rsidTr="009F3B72">
        <w:trPr>
          <w:trHeight w:val="3271"/>
        </w:trPr>
        <w:tc>
          <w:tcPr>
            <w:tcW w:w="1526" w:type="dxa"/>
          </w:tcPr>
          <w:p w:rsidR="004754BF" w:rsidRDefault="00AB451D" w:rsidP="00D31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๕.รายงานการติดตามการดำเนินงาน  ประจำปี</w:t>
            </w:r>
            <w:r w:rsidR="00D31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๒๕๖๓</w:t>
            </w:r>
          </w:p>
        </w:tc>
        <w:tc>
          <w:tcPr>
            <w:tcW w:w="1559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สร้างความเข้าใจร่วมกันเกี่ยวกับเกณฑ์การประเมิน การประเมิน และการทำงาน</w:t>
            </w:r>
          </w:p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ธ.ค.๒๕๖๓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พ.ค.๒๕๖๔</w:t>
            </w:r>
          </w:p>
        </w:tc>
        <w:tc>
          <w:tcPr>
            <w:tcW w:w="2693" w:type="dxa"/>
          </w:tcPr>
          <w:p w:rsidR="004754BF" w:rsidRDefault="00D310F1" w:rsidP="009F3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งานวิเคราะห์นโยบายและแผนฯได้ดำเนินการเสร็จเรียบร้อยแล้วรายงานเสนอต่อผู้บริหารแล้วเมื่อวันที่</w:t>
            </w:r>
          </w:p>
        </w:tc>
        <w:tc>
          <w:tcPr>
            <w:tcW w:w="1276" w:type="dxa"/>
          </w:tcPr>
          <w:p w:rsidR="004754BF" w:rsidRDefault="004754BF" w:rsidP="009F3B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54BF" w:rsidRPr="00B42AE7" w:rsidRDefault="004754BF" w:rsidP="00B42AE7">
      <w:pPr>
        <w:rPr>
          <w:rFonts w:ascii="TH SarabunIT๙" w:hAnsi="TH SarabunIT๙" w:cs="TH SarabunIT๙"/>
          <w:sz w:val="32"/>
          <w:szCs w:val="32"/>
          <w:cs/>
        </w:rPr>
      </w:pPr>
    </w:p>
    <w:p w:rsidR="00B42AE7" w:rsidRDefault="00B42AE7"/>
    <w:sectPr w:rsidR="00B42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1"/>
    <w:rsid w:val="00026856"/>
    <w:rsid w:val="00063FEB"/>
    <w:rsid w:val="002B1A05"/>
    <w:rsid w:val="002F71A3"/>
    <w:rsid w:val="004754BF"/>
    <w:rsid w:val="00916051"/>
    <w:rsid w:val="00AB451D"/>
    <w:rsid w:val="00B42AE7"/>
    <w:rsid w:val="00D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Cliniccomputer</dc:creator>
  <cp:lastModifiedBy>Zone</cp:lastModifiedBy>
  <cp:revision>2</cp:revision>
  <dcterms:created xsi:type="dcterms:W3CDTF">2021-05-14T10:41:00Z</dcterms:created>
  <dcterms:modified xsi:type="dcterms:W3CDTF">2021-05-14T10:41:00Z</dcterms:modified>
</cp:coreProperties>
</file>